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82C4" w14:textId="77777777" w:rsidR="002A5027" w:rsidRDefault="002A5027" w:rsidP="00D87AA4">
      <w:pPr>
        <w:ind w:right="-720"/>
        <w:rPr>
          <w:rFonts w:ascii="Arial" w:hAnsi="Arial" w:cs="Arial"/>
          <w:b/>
          <w:i/>
          <w:color w:val="000000" w:themeColor="text1"/>
        </w:rPr>
      </w:pPr>
    </w:p>
    <w:p w14:paraId="585B5F7C" w14:textId="345FA3CC" w:rsidR="0023244D" w:rsidRPr="00D87AA4" w:rsidRDefault="00C10BF8" w:rsidP="00D87AA4">
      <w:pPr>
        <w:ind w:right="-720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202</w:t>
      </w:r>
      <w:r w:rsidR="00B77305">
        <w:rPr>
          <w:rFonts w:ascii="Arial" w:hAnsi="Arial" w:cs="Arial"/>
          <w:b/>
          <w:i/>
          <w:color w:val="000000" w:themeColor="text1"/>
        </w:rPr>
        <w:t>3</w:t>
      </w:r>
      <w:r w:rsidR="00627887" w:rsidRPr="00D87AA4">
        <w:rPr>
          <w:rFonts w:ascii="Arial" w:hAnsi="Arial" w:cs="Arial"/>
          <w:b/>
          <w:i/>
          <w:color w:val="000000" w:themeColor="text1"/>
        </w:rPr>
        <w:t xml:space="preserve"> </w:t>
      </w:r>
      <w:r w:rsidR="0023244D" w:rsidRPr="00D87AA4">
        <w:rPr>
          <w:rFonts w:ascii="Arial" w:hAnsi="Arial" w:cs="Arial"/>
          <w:b/>
          <w:i/>
          <w:color w:val="000000" w:themeColor="text1"/>
        </w:rPr>
        <w:t xml:space="preserve">Sample </w:t>
      </w:r>
      <w:r w:rsidR="0023244D" w:rsidRPr="002A5027">
        <w:rPr>
          <w:rFonts w:ascii="Arial" w:hAnsi="Arial" w:cs="Arial"/>
          <w:b/>
          <w:i/>
          <w:color w:val="000000" w:themeColor="text1"/>
          <w:u w:val="single"/>
        </w:rPr>
        <w:t>PRE</w:t>
      </w:r>
      <w:r w:rsidR="0023244D" w:rsidRPr="00D87AA4">
        <w:rPr>
          <w:rFonts w:ascii="Arial" w:hAnsi="Arial" w:cs="Arial"/>
          <w:b/>
          <w:i/>
          <w:color w:val="000000" w:themeColor="text1"/>
        </w:rPr>
        <w:t xml:space="preserve"> enforcement press release</w:t>
      </w:r>
    </w:p>
    <w:p w14:paraId="446B006C" w14:textId="77777777" w:rsidR="00C33E5D" w:rsidRPr="009549CD" w:rsidRDefault="00C33E5D" w:rsidP="00C33E5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7FC0A0C" w14:textId="77777777" w:rsidR="00C52A43" w:rsidRPr="00D87AA4" w:rsidRDefault="00C52A43" w:rsidP="00C33E5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87AA4">
        <w:rPr>
          <w:rFonts w:ascii="Arial" w:hAnsi="Arial" w:cs="Arial"/>
          <w:b/>
          <w:color w:val="000000" w:themeColor="text1"/>
          <w:sz w:val="22"/>
          <w:szCs w:val="22"/>
        </w:rPr>
        <w:t>FOR IMMEDIATE RELEASE</w:t>
      </w:r>
    </w:p>
    <w:p w14:paraId="7B1A4DE4" w14:textId="77777777" w:rsidR="00C52A43" w:rsidRPr="00D87AA4" w:rsidRDefault="00C52A43" w:rsidP="00C33E5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87AA4">
        <w:rPr>
          <w:rFonts w:ascii="Arial" w:hAnsi="Arial" w:cs="Arial"/>
          <w:b/>
          <w:color w:val="000000" w:themeColor="text1"/>
          <w:sz w:val="22"/>
          <w:szCs w:val="22"/>
        </w:rPr>
        <w:t>CONTACT: [Name, Phone Number, E-mail]</w:t>
      </w:r>
    </w:p>
    <w:p w14:paraId="3B2B145F" w14:textId="77777777" w:rsidR="00C33E5D" w:rsidRPr="009549CD" w:rsidRDefault="00C33E5D" w:rsidP="00C33E5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EB953C1" w14:textId="77777777" w:rsidR="00C52A43" w:rsidRPr="00D87AA4" w:rsidRDefault="00C52A43" w:rsidP="002A5027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D87AA4">
        <w:rPr>
          <w:rFonts w:ascii="Arial" w:hAnsi="Arial" w:cs="Arial"/>
          <w:b/>
          <w:color w:val="000000" w:themeColor="text1"/>
        </w:rPr>
        <w:t>[</w:t>
      </w:r>
      <w:r w:rsidR="00130C47" w:rsidRPr="00D87AA4">
        <w:rPr>
          <w:rFonts w:ascii="Arial" w:hAnsi="Arial" w:cs="Arial"/>
          <w:b/>
          <w:color w:val="000000" w:themeColor="text1"/>
        </w:rPr>
        <w:t>LE Agency] joins national c</w:t>
      </w:r>
      <w:r w:rsidRPr="00D87AA4">
        <w:rPr>
          <w:rFonts w:ascii="Arial" w:hAnsi="Arial" w:cs="Arial"/>
          <w:b/>
          <w:color w:val="000000" w:themeColor="text1"/>
        </w:rPr>
        <w:t xml:space="preserve">rackdown </w:t>
      </w:r>
      <w:r w:rsidR="00130C47" w:rsidRPr="00D87AA4">
        <w:rPr>
          <w:rFonts w:ascii="Arial" w:hAnsi="Arial" w:cs="Arial"/>
          <w:b/>
          <w:color w:val="000000" w:themeColor="text1"/>
        </w:rPr>
        <w:t>to reduce impaired driving f</w:t>
      </w:r>
      <w:r w:rsidRPr="00D87AA4">
        <w:rPr>
          <w:rFonts w:ascii="Arial" w:hAnsi="Arial" w:cs="Arial"/>
          <w:b/>
          <w:color w:val="000000" w:themeColor="text1"/>
        </w:rPr>
        <w:t>atalities</w:t>
      </w:r>
    </w:p>
    <w:p w14:paraId="26CF0BC0" w14:textId="4261204C" w:rsidR="00C52A43" w:rsidRPr="00D87AA4" w:rsidRDefault="00923400" w:rsidP="002A5027">
      <w:pPr>
        <w:spacing w:after="120"/>
        <w:jc w:val="center"/>
        <w:rPr>
          <w:rFonts w:ascii="Arial" w:hAnsi="Arial" w:cs="Arial"/>
          <w:i/>
          <w:color w:val="000000" w:themeColor="text1"/>
        </w:rPr>
      </w:pPr>
      <w:r w:rsidRPr="00D87AA4">
        <w:rPr>
          <w:rFonts w:ascii="Arial" w:hAnsi="Arial" w:cs="Arial"/>
          <w:i/>
          <w:color w:val="000000" w:themeColor="text1"/>
        </w:rPr>
        <w:t xml:space="preserve">‘Drive Sober or Get Pulled Over” runs </w:t>
      </w:r>
      <w:r w:rsidR="00E0081F" w:rsidRPr="00D87AA4">
        <w:rPr>
          <w:rFonts w:ascii="Arial" w:hAnsi="Arial" w:cs="Arial"/>
          <w:i/>
          <w:color w:val="000000" w:themeColor="text1"/>
        </w:rPr>
        <w:t xml:space="preserve">Aug. </w:t>
      </w:r>
      <w:r w:rsidR="00C10BF8">
        <w:rPr>
          <w:rFonts w:ascii="Arial" w:hAnsi="Arial" w:cs="Arial"/>
          <w:i/>
          <w:color w:val="000000" w:themeColor="text1"/>
        </w:rPr>
        <w:t>1</w:t>
      </w:r>
      <w:r w:rsidR="00B77305">
        <w:rPr>
          <w:rFonts w:ascii="Arial" w:hAnsi="Arial" w:cs="Arial"/>
          <w:i/>
          <w:color w:val="000000" w:themeColor="text1"/>
        </w:rPr>
        <w:t>8</w:t>
      </w:r>
      <w:r w:rsidR="00C10BF8">
        <w:rPr>
          <w:rFonts w:ascii="Arial" w:hAnsi="Arial" w:cs="Arial"/>
          <w:i/>
          <w:color w:val="000000" w:themeColor="text1"/>
        </w:rPr>
        <w:t xml:space="preserve">-Sept. </w:t>
      </w:r>
      <w:r w:rsidR="00B77305">
        <w:rPr>
          <w:rFonts w:ascii="Arial" w:hAnsi="Arial" w:cs="Arial"/>
          <w:i/>
          <w:color w:val="000000" w:themeColor="text1"/>
        </w:rPr>
        <w:t>4</w:t>
      </w:r>
    </w:p>
    <w:p w14:paraId="7002894F" w14:textId="77777777" w:rsidR="00C33E5D" w:rsidRPr="009549CD" w:rsidRDefault="00C33E5D" w:rsidP="00C33E5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C5A7D42" w14:textId="5AD15B74" w:rsidR="00C52A43" w:rsidRPr="00D87AA4" w:rsidRDefault="00C52A43" w:rsidP="00C33E5D">
      <w:pPr>
        <w:rPr>
          <w:rFonts w:ascii="Arial" w:hAnsi="Arial" w:cs="Arial"/>
          <w:color w:val="000000" w:themeColor="text1"/>
          <w:sz w:val="22"/>
          <w:szCs w:val="22"/>
        </w:rPr>
      </w:pPr>
      <w:r w:rsidRPr="00D87AA4">
        <w:rPr>
          <w:rFonts w:ascii="Arial" w:hAnsi="Arial" w:cs="Arial"/>
          <w:b/>
          <w:color w:val="000000" w:themeColor="text1"/>
          <w:sz w:val="22"/>
          <w:szCs w:val="22"/>
        </w:rPr>
        <w:t>[</w:t>
      </w:r>
      <w:r w:rsidR="00D87AA4">
        <w:rPr>
          <w:rFonts w:ascii="Arial" w:hAnsi="Arial" w:cs="Arial"/>
          <w:b/>
          <w:color w:val="000000" w:themeColor="text1"/>
          <w:sz w:val="22"/>
          <w:szCs w:val="22"/>
        </w:rPr>
        <w:t>CITY</w:t>
      </w:r>
      <w:r w:rsidRPr="00D87AA4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D87AA4">
        <w:rPr>
          <w:rFonts w:ascii="Arial" w:hAnsi="Arial" w:cs="Arial"/>
          <w:b/>
          <w:color w:val="000000" w:themeColor="text1"/>
          <w:sz w:val="22"/>
          <w:szCs w:val="22"/>
        </w:rPr>
        <w:t xml:space="preserve">Ky.] </w:t>
      </w:r>
      <w:r w:rsidR="00D87AA4" w:rsidRPr="002A5027">
        <w:rPr>
          <w:rFonts w:ascii="Arial" w:hAnsi="Arial" w:cs="Arial"/>
          <w:color w:val="000000" w:themeColor="text1"/>
          <w:sz w:val="22"/>
          <w:szCs w:val="22"/>
        </w:rPr>
        <w:t>—</w:t>
      </w:r>
      <w:r w:rsidR="00D87AA4">
        <w:rPr>
          <w:rFonts w:ascii="Arial" w:hAnsi="Arial" w:cs="Arial"/>
          <w:b/>
          <w:sz w:val="22"/>
          <w:szCs w:val="22"/>
        </w:rPr>
        <w:t xml:space="preserve"> (</w:t>
      </w:r>
      <w:r w:rsidR="00C10BF8">
        <w:rPr>
          <w:rFonts w:ascii="Arial" w:hAnsi="Arial" w:cs="Arial"/>
          <w:b/>
          <w:sz w:val="22"/>
          <w:szCs w:val="22"/>
        </w:rPr>
        <w:t>DATE</w:t>
      </w:r>
      <w:r w:rsidR="00D87AA4" w:rsidRPr="00572A2B">
        <w:rPr>
          <w:rFonts w:ascii="Arial" w:hAnsi="Arial" w:cs="Arial"/>
          <w:b/>
          <w:sz w:val="22"/>
          <w:szCs w:val="22"/>
        </w:rPr>
        <w:t>)</w:t>
      </w:r>
      <w:r w:rsidR="00D87AA4" w:rsidRPr="00572A2B">
        <w:rPr>
          <w:rFonts w:ascii="Arial" w:hAnsi="Arial" w:cs="Arial"/>
          <w:sz w:val="22"/>
          <w:szCs w:val="22"/>
        </w:rPr>
        <w:t xml:space="preserve"> </w:t>
      </w:r>
      <w:r w:rsidRPr="00D87AA4">
        <w:rPr>
          <w:rFonts w:ascii="Arial" w:hAnsi="Arial" w:cs="Arial"/>
          <w:color w:val="000000" w:themeColor="text1"/>
          <w:sz w:val="22"/>
          <w:szCs w:val="22"/>
        </w:rPr>
        <w:t>–</w:t>
      </w:r>
      <w:r w:rsidR="00C344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71B5" w:rsidRPr="00D87AA4">
        <w:rPr>
          <w:rFonts w:ascii="Arial" w:hAnsi="Arial" w:cs="Arial"/>
          <w:color w:val="000000" w:themeColor="text1"/>
          <w:sz w:val="22"/>
          <w:szCs w:val="22"/>
        </w:rPr>
        <w:t>The</w:t>
      </w:r>
      <w:r w:rsidRPr="00D87A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87AA4">
        <w:rPr>
          <w:rFonts w:ascii="Arial" w:hAnsi="Arial" w:cs="Arial"/>
          <w:b/>
          <w:color w:val="000000" w:themeColor="text1"/>
          <w:sz w:val="22"/>
          <w:szCs w:val="22"/>
        </w:rPr>
        <w:t>[</w:t>
      </w:r>
      <w:r w:rsidR="00130C47" w:rsidRPr="00D87AA4">
        <w:rPr>
          <w:rFonts w:ascii="Arial" w:hAnsi="Arial" w:cs="Arial"/>
          <w:b/>
          <w:color w:val="000000" w:themeColor="text1"/>
          <w:sz w:val="22"/>
          <w:szCs w:val="22"/>
        </w:rPr>
        <w:t>LE Agency</w:t>
      </w:r>
      <w:r w:rsidRPr="00D87AA4">
        <w:rPr>
          <w:rFonts w:ascii="Arial" w:hAnsi="Arial" w:cs="Arial"/>
          <w:b/>
          <w:color w:val="000000" w:themeColor="text1"/>
          <w:sz w:val="22"/>
          <w:szCs w:val="22"/>
        </w:rPr>
        <w:t>]</w:t>
      </w:r>
      <w:r w:rsidRPr="00D87AA4">
        <w:rPr>
          <w:rFonts w:ascii="Arial" w:hAnsi="Arial" w:cs="Arial"/>
          <w:color w:val="000000" w:themeColor="text1"/>
          <w:sz w:val="22"/>
          <w:szCs w:val="22"/>
        </w:rPr>
        <w:t xml:space="preserve"> is joining </w:t>
      </w:r>
      <w:r w:rsidR="00C3441D">
        <w:rPr>
          <w:rFonts w:ascii="Arial" w:hAnsi="Arial" w:cs="Arial"/>
          <w:color w:val="000000" w:themeColor="text1"/>
          <w:sz w:val="22"/>
          <w:szCs w:val="22"/>
        </w:rPr>
        <w:t>the National Highway Traffic Safety Administration (NHTSA) and</w:t>
      </w:r>
      <w:r w:rsidRPr="00D87AA4">
        <w:rPr>
          <w:rFonts w:ascii="Arial" w:hAnsi="Arial" w:cs="Arial"/>
          <w:color w:val="000000" w:themeColor="text1"/>
          <w:sz w:val="22"/>
          <w:szCs w:val="22"/>
        </w:rPr>
        <w:t xml:space="preserve"> law enforcement throughout the nation for the “Drive Sober or Get Pulled Over” campaign</w:t>
      </w:r>
      <w:r w:rsidR="00C344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81F" w:rsidRPr="00D87AA4">
        <w:rPr>
          <w:rFonts w:ascii="Arial" w:hAnsi="Arial" w:cs="Arial"/>
          <w:color w:val="000000" w:themeColor="text1"/>
          <w:sz w:val="22"/>
          <w:szCs w:val="22"/>
        </w:rPr>
        <w:t xml:space="preserve">Aug. </w:t>
      </w:r>
      <w:r w:rsidR="00C10BF8">
        <w:rPr>
          <w:rFonts w:ascii="Arial" w:hAnsi="Arial" w:cs="Arial"/>
          <w:color w:val="000000" w:themeColor="text1"/>
          <w:sz w:val="22"/>
          <w:szCs w:val="22"/>
        </w:rPr>
        <w:t>1</w:t>
      </w:r>
      <w:r w:rsidR="00B77305">
        <w:rPr>
          <w:rFonts w:ascii="Arial" w:hAnsi="Arial" w:cs="Arial"/>
          <w:color w:val="000000" w:themeColor="text1"/>
          <w:sz w:val="22"/>
          <w:szCs w:val="22"/>
        </w:rPr>
        <w:t>8</w:t>
      </w:r>
      <w:r w:rsidR="00C10BF8">
        <w:rPr>
          <w:rFonts w:ascii="Arial" w:hAnsi="Arial" w:cs="Arial"/>
          <w:color w:val="000000" w:themeColor="text1"/>
          <w:sz w:val="22"/>
          <w:szCs w:val="22"/>
        </w:rPr>
        <w:t xml:space="preserve"> to Sept. </w:t>
      </w:r>
      <w:r w:rsidR="00B77305">
        <w:rPr>
          <w:rFonts w:ascii="Arial" w:hAnsi="Arial" w:cs="Arial"/>
          <w:color w:val="000000" w:themeColor="text1"/>
          <w:sz w:val="22"/>
          <w:szCs w:val="22"/>
        </w:rPr>
        <w:t>4</w:t>
      </w:r>
      <w:r w:rsidR="00E0081F" w:rsidRPr="00D87AA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8413A3" w14:textId="77777777" w:rsidR="00C52A43" w:rsidRPr="00D87AA4" w:rsidRDefault="00C52A43" w:rsidP="00C33E5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3F212B5" w14:textId="77777777" w:rsidR="00C52A43" w:rsidRPr="00C3441D" w:rsidRDefault="00C3441D" w:rsidP="00C33E5D">
      <w:pPr>
        <w:rPr>
          <w:rFonts w:ascii="Arial" w:hAnsi="Arial" w:cs="Arial"/>
          <w:sz w:val="22"/>
          <w:szCs w:val="22"/>
        </w:rPr>
      </w:pPr>
      <w:r w:rsidRPr="00D87AA4">
        <w:rPr>
          <w:rFonts w:ascii="Arial" w:hAnsi="Arial" w:cs="Arial"/>
          <w:sz w:val="22"/>
          <w:szCs w:val="22"/>
        </w:rPr>
        <w:t xml:space="preserve">“We aggressively watch for </w:t>
      </w:r>
      <w:r>
        <w:rPr>
          <w:rFonts w:ascii="Arial" w:hAnsi="Arial" w:cs="Arial"/>
          <w:sz w:val="22"/>
          <w:szCs w:val="22"/>
        </w:rPr>
        <w:t>impaired</w:t>
      </w:r>
      <w:r w:rsidRPr="00D87AA4">
        <w:rPr>
          <w:rFonts w:ascii="Arial" w:hAnsi="Arial" w:cs="Arial"/>
          <w:sz w:val="22"/>
          <w:szCs w:val="22"/>
        </w:rPr>
        <w:t xml:space="preserve"> drivers year-round</w:t>
      </w:r>
      <w:r>
        <w:rPr>
          <w:rFonts w:ascii="Arial" w:hAnsi="Arial" w:cs="Arial"/>
          <w:sz w:val="22"/>
          <w:szCs w:val="22"/>
        </w:rPr>
        <w:t>, but by joining this effort, we will make</w:t>
      </w:r>
      <w:r w:rsidRPr="00D87AA4">
        <w:rPr>
          <w:rFonts w:ascii="Arial" w:hAnsi="Arial" w:cs="Arial"/>
          <w:sz w:val="22"/>
          <w:szCs w:val="22"/>
        </w:rPr>
        <w:t xml:space="preserve"> </w:t>
      </w:r>
      <w:r w:rsidRPr="002A5027">
        <w:rPr>
          <w:rFonts w:ascii="Arial" w:hAnsi="Arial" w:cs="Arial"/>
          <w:sz w:val="22"/>
          <w:szCs w:val="22"/>
        </w:rPr>
        <w:t>our</w:t>
      </w:r>
      <w:r w:rsidRPr="00D87AA4">
        <w:rPr>
          <w:rFonts w:ascii="Arial" w:hAnsi="Arial" w:cs="Arial"/>
          <w:sz w:val="22"/>
          <w:szCs w:val="22"/>
        </w:rPr>
        <w:t xml:space="preserve"> roadways safer during the heavily-traveled Labor Day holiday</w:t>
      </w:r>
      <w:r>
        <w:rPr>
          <w:rFonts w:ascii="Arial" w:hAnsi="Arial" w:cs="Arial"/>
          <w:sz w:val="22"/>
          <w:szCs w:val="22"/>
        </w:rPr>
        <w:t>,</w:t>
      </w:r>
      <w:r w:rsidRPr="00D87AA4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said</w:t>
      </w:r>
      <w:r w:rsidRPr="00D87AA4">
        <w:rPr>
          <w:rFonts w:ascii="Arial" w:hAnsi="Arial" w:cs="Arial"/>
          <w:sz w:val="22"/>
          <w:szCs w:val="22"/>
        </w:rPr>
        <w:t xml:space="preserve"> </w:t>
      </w:r>
      <w:r w:rsidRPr="00D87AA4">
        <w:rPr>
          <w:rFonts w:ascii="Arial" w:hAnsi="Arial" w:cs="Arial"/>
          <w:b/>
          <w:sz w:val="22"/>
          <w:szCs w:val="22"/>
        </w:rPr>
        <w:t>[LE Representative]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68C46FF6" w14:textId="77777777" w:rsidR="00815948" w:rsidRPr="00D87AA4" w:rsidRDefault="00815948" w:rsidP="00C33E5D">
      <w:pPr>
        <w:rPr>
          <w:rFonts w:ascii="Arial" w:hAnsi="Arial" w:cs="Arial"/>
          <w:color w:val="FF0000"/>
          <w:sz w:val="22"/>
          <w:szCs w:val="22"/>
        </w:rPr>
      </w:pPr>
    </w:p>
    <w:p w14:paraId="5C79EAE5" w14:textId="77777777" w:rsidR="00B77305" w:rsidRPr="00B77305" w:rsidRDefault="00B77305" w:rsidP="00B77305">
      <w:pPr>
        <w:rPr>
          <w:rFonts w:ascii="Calibri" w:eastAsia="Calibri" w:hAnsi="Calibri"/>
          <w:sz w:val="22"/>
          <w:szCs w:val="22"/>
        </w:rPr>
      </w:pPr>
      <w:bookmarkStart w:id="0" w:name="_Hlk108439627"/>
      <w:r w:rsidRPr="00B77305">
        <w:rPr>
          <w:rFonts w:ascii="Arial" w:eastAsia="Calibri" w:hAnsi="Arial" w:cs="Arial"/>
          <w:sz w:val="22"/>
          <w:szCs w:val="22"/>
        </w:rPr>
        <w:t xml:space="preserve">According to the KOHS, last year in Kentucky there were 4,127 </w:t>
      </w:r>
      <w:r w:rsidRPr="00B77305">
        <w:rPr>
          <w:rFonts w:ascii="Arial" w:eastAsia="Calibri" w:hAnsi="Arial" w:cs="Arial"/>
          <w:bCs/>
          <w:sz w:val="22"/>
          <w:szCs w:val="22"/>
        </w:rPr>
        <w:t>total crashes</w:t>
      </w:r>
      <w:r w:rsidRPr="00B77305">
        <w:rPr>
          <w:rFonts w:ascii="Arial" w:eastAsia="Calibri" w:hAnsi="Arial" w:cs="Arial"/>
          <w:sz w:val="22"/>
          <w:szCs w:val="22"/>
        </w:rPr>
        <w:t xml:space="preserve"> involving an impaired driver, resulting in 1,990 injuries and 189 deaths. Of the 1,575 total motorcycle crashes last year, 749 involved only the motorcyclist (single-vehicle crash). Of those single-vehicle crashes, 44 involved </w:t>
      </w:r>
      <w:proofErr w:type="gramStart"/>
      <w:r w:rsidRPr="00B77305">
        <w:rPr>
          <w:rFonts w:ascii="Arial" w:eastAsia="Calibri" w:hAnsi="Arial" w:cs="Arial"/>
          <w:sz w:val="22"/>
          <w:szCs w:val="22"/>
        </w:rPr>
        <w:t>alcohol</w:t>
      </w:r>
      <w:proofErr w:type="gramEnd"/>
      <w:r w:rsidRPr="00B77305">
        <w:rPr>
          <w:rFonts w:ascii="Arial" w:eastAsia="Calibri" w:hAnsi="Arial" w:cs="Arial"/>
          <w:sz w:val="22"/>
          <w:szCs w:val="22"/>
        </w:rPr>
        <w:t>, resulting in 32 injuries and 11 deaths.</w:t>
      </w:r>
    </w:p>
    <w:p w14:paraId="4C352BD5" w14:textId="77777777" w:rsidR="00B77305" w:rsidRPr="00B77305" w:rsidRDefault="00B77305" w:rsidP="00B77305">
      <w:pPr>
        <w:rPr>
          <w:rFonts w:ascii="Arial" w:eastAsia="Calibri" w:hAnsi="Arial" w:cs="Arial"/>
          <w:sz w:val="22"/>
          <w:szCs w:val="22"/>
          <w:highlight w:val="yellow"/>
        </w:rPr>
      </w:pPr>
    </w:p>
    <w:p w14:paraId="2EDF5FA6" w14:textId="77777777" w:rsidR="00B77305" w:rsidRPr="00B77305" w:rsidRDefault="00B77305" w:rsidP="00B77305">
      <w:pPr>
        <w:rPr>
          <w:rFonts w:ascii="Calibri" w:eastAsia="Calibri" w:hAnsi="Calibri"/>
          <w:color w:val="1F497D"/>
          <w:sz w:val="22"/>
          <w:szCs w:val="22"/>
        </w:rPr>
      </w:pPr>
      <w:r w:rsidRPr="00B77305">
        <w:rPr>
          <w:rFonts w:ascii="Arial" w:eastAsia="Calibri" w:hAnsi="Arial" w:cs="Arial"/>
          <w:sz w:val="22"/>
          <w:szCs w:val="22"/>
        </w:rPr>
        <w:t>Last year during the Labor Day holiday weekend, there were 76 crashes involving an impaired driver, resulting in 44 injuries and one death.</w:t>
      </w:r>
    </w:p>
    <w:bookmarkEnd w:id="0"/>
    <w:p w14:paraId="779EB7DC" w14:textId="77777777" w:rsidR="00C52A43" w:rsidRPr="00D87AA4" w:rsidRDefault="00C52A43" w:rsidP="00C33E5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007872" w14:textId="77777777" w:rsidR="00C52A43" w:rsidRPr="00D87AA4" w:rsidRDefault="00C52A43" w:rsidP="00C33E5D">
      <w:pPr>
        <w:rPr>
          <w:rFonts w:ascii="Arial" w:hAnsi="Arial" w:cs="Arial"/>
          <w:color w:val="000000" w:themeColor="text1"/>
          <w:sz w:val="22"/>
          <w:szCs w:val="22"/>
        </w:rPr>
      </w:pPr>
      <w:r w:rsidRPr="00D87AA4">
        <w:rPr>
          <w:rFonts w:ascii="Arial" w:hAnsi="Arial" w:cs="Arial"/>
          <w:color w:val="000000" w:themeColor="text1"/>
          <w:sz w:val="22"/>
          <w:szCs w:val="22"/>
        </w:rPr>
        <w:t>“</w:t>
      </w:r>
      <w:r w:rsidR="00527E2D" w:rsidRPr="00D87AA4">
        <w:rPr>
          <w:rFonts w:ascii="Arial" w:hAnsi="Arial" w:cs="Arial"/>
          <w:color w:val="000000" w:themeColor="text1"/>
          <w:sz w:val="22"/>
          <w:szCs w:val="22"/>
        </w:rPr>
        <w:t xml:space="preserve">We </w:t>
      </w:r>
      <w:r w:rsidRPr="00D87AA4">
        <w:rPr>
          <w:rFonts w:ascii="Arial" w:hAnsi="Arial" w:cs="Arial"/>
          <w:color w:val="000000" w:themeColor="text1"/>
          <w:sz w:val="22"/>
          <w:szCs w:val="22"/>
        </w:rPr>
        <w:t xml:space="preserve">hope the campaign will </w:t>
      </w:r>
      <w:r w:rsidR="00923400" w:rsidRPr="00D87AA4">
        <w:rPr>
          <w:rFonts w:ascii="Arial" w:hAnsi="Arial" w:cs="Arial"/>
          <w:color w:val="000000" w:themeColor="text1"/>
          <w:sz w:val="22"/>
          <w:szCs w:val="22"/>
        </w:rPr>
        <w:t xml:space="preserve">serve as a reminder </w:t>
      </w:r>
      <w:r w:rsidR="00C3441D">
        <w:rPr>
          <w:rFonts w:ascii="Arial" w:hAnsi="Arial" w:cs="Arial"/>
          <w:color w:val="000000" w:themeColor="text1"/>
          <w:sz w:val="22"/>
          <w:szCs w:val="22"/>
        </w:rPr>
        <w:t>to make smart choices before getting behind the wheel</w:t>
      </w:r>
      <w:r w:rsidRPr="00D87AA4">
        <w:rPr>
          <w:rFonts w:ascii="Arial" w:hAnsi="Arial" w:cs="Arial"/>
          <w:color w:val="000000" w:themeColor="text1"/>
          <w:sz w:val="22"/>
          <w:szCs w:val="22"/>
        </w:rPr>
        <w:t xml:space="preserve">,” </w:t>
      </w:r>
      <w:r w:rsidR="00D87AA4" w:rsidRPr="00D87AA4">
        <w:rPr>
          <w:rFonts w:ascii="Arial" w:hAnsi="Arial" w:cs="Arial"/>
          <w:color w:val="000000" w:themeColor="text1"/>
          <w:sz w:val="22"/>
          <w:szCs w:val="22"/>
        </w:rPr>
        <w:t>said</w:t>
      </w:r>
      <w:r w:rsidR="00D87AA4" w:rsidRPr="00D87AA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D87AA4">
        <w:rPr>
          <w:rFonts w:ascii="Arial" w:hAnsi="Arial" w:cs="Arial"/>
          <w:b/>
          <w:color w:val="000000" w:themeColor="text1"/>
          <w:sz w:val="22"/>
          <w:szCs w:val="22"/>
        </w:rPr>
        <w:t>[</w:t>
      </w:r>
      <w:r w:rsidR="00130C47" w:rsidRPr="00D87AA4">
        <w:rPr>
          <w:rFonts w:ascii="Arial" w:hAnsi="Arial" w:cs="Arial"/>
          <w:b/>
          <w:color w:val="000000" w:themeColor="text1"/>
          <w:sz w:val="22"/>
          <w:szCs w:val="22"/>
        </w:rPr>
        <w:t>LE</w:t>
      </w:r>
      <w:r w:rsidRPr="00D87AA4">
        <w:rPr>
          <w:rFonts w:ascii="Arial" w:hAnsi="Arial" w:cs="Arial"/>
          <w:b/>
          <w:color w:val="000000" w:themeColor="text1"/>
          <w:sz w:val="22"/>
          <w:szCs w:val="22"/>
        </w:rPr>
        <w:t xml:space="preserve"> Representative]</w:t>
      </w:r>
      <w:r w:rsidRPr="00D87AA4">
        <w:rPr>
          <w:rFonts w:ascii="Arial" w:hAnsi="Arial" w:cs="Arial"/>
          <w:color w:val="000000" w:themeColor="text1"/>
          <w:sz w:val="22"/>
          <w:szCs w:val="22"/>
        </w:rPr>
        <w:t>.  “</w:t>
      </w:r>
      <w:r w:rsidR="00D87AA4">
        <w:rPr>
          <w:rFonts w:ascii="Arial" w:hAnsi="Arial" w:cs="Arial"/>
          <w:color w:val="000000" w:themeColor="text1"/>
          <w:sz w:val="22"/>
          <w:szCs w:val="22"/>
        </w:rPr>
        <w:t>However,</w:t>
      </w:r>
      <w:r w:rsidRPr="00D87AA4">
        <w:rPr>
          <w:rFonts w:ascii="Arial" w:hAnsi="Arial" w:cs="Arial"/>
          <w:color w:val="000000" w:themeColor="text1"/>
          <w:sz w:val="22"/>
          <w:szCs w:val="22"/>
        </w:rPr>
        <w:t xml:space="preserve"> if someone </w:t>
      </w:r>
      <w:r w:rsidR="00C3441D">
        <w:rPr>
          <w:rFonts w:ascii="Arial" w:hAnsi="Arial" w:cs="Arial"/>
          <w:color w:val="000000" w:themeColor="text1"/>
          <w:sz w:val="22"/>
          <w:szCs w:val="22"/>
        </w:rPr>
        <w:t>chooses to drive while under the influence of any substance,</w:t>
      </w:r>
      <w:r w:rsidRPr="00D87A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441D">
        <w:rPr>
          <w:rFonts w:ascii="Arial" w:hAnsi="Arial" w:cs="Arial"/>
          <w:color w:val="000000" w:themeColor="text1"/>
          <w:sz w:val="22"/>
          <w:szCs w:val="22"/>
        </w:rPr>
        <w:t>they will be arrested</w:t>
      </w:r>
      <w:r w:rsidRPr="00D87AA4">
        <w:rPr>
          <w:rFonts w:ascii="Arial" w:hAnsi="Arial" w:cs="Arial"/>
          <w:color w:val="000000" w:themeColor="text1"/>
          <w:sz w:val="22"/>
          <w:szCs w:val="22"/>
        </w:rPr>
        <w:t xml:space="preserve">.”  </w:t>
      </w:r>
    </w:p>
    <w:p w14:paraId="70197B43" w14:textId="77777777" w:rsidR="00C52A43" w:rsidRPr="00D87AA4" w:rsidRDefault="00C52A43" w:rsidP="00C33E5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C9AAEFB" w14:textId="72BA382E" w:rsidR="00D87AA4" w:rsidRPr="00D87AA4" w:rsidRDefault="00226370" w:rsidP="00D87A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According</w:t>
      </w:r>
      <w:r w:rsidR="00D87AA4" w:rsidRPr="00D87AA4">
        <w:rPr>
          <w:rFonts w:ascii="Arial" w:hAnsi="Arial" w:cs="Arial"/>
          <w:sz w:val="22"/>
          <w:szCs w:val="22"/>
        </w:rPr>
        <w:t xml:space="preserve"> to NHTSA, high-visibility enforcement such as the “Drive Sober or Get Pulled Over” campaign reduces alcohol-impaired driving fatalities by as much as 20 percent.  </w:t>
      </w:r>
    </w:p>
    <w:p w14:paraId="75378D8D" w14:textId="77777777" w:rsidR="00C52A43" w:rsidRPr="00D87AA4" w:rsidRDefault="00C52A43" w:rsidP="00C33E5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1A3E43" w14:textId="18E80185" w:rsidR="00226370" w:rsidRPr="00226370" w:rsidRDefault="00226370" w:rsidP="00226370">
      <w:pPr>
        <w:tabs>
          <w:tab w:val="left" w:pos="180"/>
        </w:tabs>
        <w:rPr>
          <w:rFonts w:ascii="Arial" w:eastAsia="MS Mincho" w:hAnsi="Arial" w:cs="Arial"/>
          <w:sz w:val="22"/>
          <w:szCs w:val="22"/>
        </w:rPr>
      </w:pPr>
      <w:r w:rsidRPr="00226370">
        <w:rPr>
          <w:rFonts w:ascii="Arial" w:eastAsia="MS Mincho" w:hAnsi="Arial" w:cs="Arial"/>
          <w:sz w:val="22"/>
          <w:szCs w:val="22"/>
        </w:rPr>
        <w:t xml:space="preserve">“We want our community to understand that it’s our first priority to keep people safe, so we’re asking everyone to plan ahead if they know they’ll be out drinking,” </w:t>
      </w:r>
      <w:r w:rsidRPr="00226370">
        <w:rPr>
          <w:rFonts w:ascii="Arial" w:hAnsi="Arial" w:cs="Arial"/>
          <w:color w:val="000000" w:themeColor="text1"/>
          <w:sz w:val="22"/>
          <w:szCs w:val="22"/>
        </w:rPr>
        <w:t>said</w:t>
      </w:r>
      <w:r w:rsidRPr="00226370">
        <w:rPr>
          <w:rFonts w:ascii="Arial" w:hAnsi="Arial" w:cs="Arial"/>
          <w:b/>
          <w:color w:val="000000" w:themeColor="text1"/>
          <w:sz w:val="22"/>
          <w:szCs w:val="22"/>
        </w:rPr>
        <w:t xml:space="preserve"> [LE Representative]</w:t>
      </w:r>
      <w:r w:rsidRPr="00226370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6F3E472A" w14:textId="7159BA33" w:rsidR="00C52A43" w:rsidRPr="00226370" w:rsidRDefault="00C52A43" w:rsidP="00C33E5D">
      <w:pPr>
        <w:rPr>
          <w:rFonts w:ascii="Arial" w:hAnsi="Arial" w:cs="Arial"/>
          <w:color w:val="000000" w:themeColor="text1"/>
          <w:sz w:val="22"/>
          <w:szCs w:val="22"/>
        </w:rPr>
      </w:pPr>
      <w:r w:rsidRPr="00226370">
        <w:rPr>
          <w:rFonts w:ascii="Arial" w:hAnsi="Arial" w:cs="Arial"/>
          <w:color w:val="000000" w:themeColor="text1"/>
          <w:sz w:val="22"/>
          <w:szCs w:val="22"/>
        </w:rPr>
        <w:t>“Driving impaired is simply not worth the</w:t>
      </w:r>
      <w:r w:rsidR="00C3441D" w:rsidRPr="00226370">
        <w:rPr>
          <w:rFonts w:ascii="Arial" w:hAnsi="Arial" w:cs="Arial"/>
          <w:color w:val="000000" w:themeColor="text1"/>
          <w:sz w:val="22"/>
          <w:szCs w:val="22"/>
        </w:rPr>
        <w:t xml:space="preserve"> risk</w:t>
      </w:r>
      <w:r w:rsidR="00226370">
        <w:rPr>
          <w:rFonts w:ascii="Arial" w:hAnsi="Arial" w:cs="Arial"/>
          <w:color w:val="000000" w:themeColor="text1"/>
          <w:sz w:val="22"/>
          <w:szCs w:val="22"/>
        </w:rPr>
        <w:t>.”</w:t>
      </w:r>
    </w:p>
    <w:p w14:paraId="433D1AA8" w14:textId="77777777" w:rsidR="00C52A43" w:rsidRPr="00D87AA4" w:rsidRDefault="00C52A43" w:rsidP="00C33E5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347760" w14:textId="77777777" w:rsidR="00C52A43" w:rsidRPr="00D87AA4" w:rsidRDefault="00C52A43" w:rsidP="00C33E5D">
      <w:pPr>
        <w:rPr>
          <w:rFonts w:ascii="Arial" w:hAnsi="Arial" w:cs="Arial"/>
          <w:color w:val="000000" w:themeColor="text1"/>
          <w:sz w:val="22"/>
          <w:szCs w:val="22"/>
        </w:rPr>
      </w:pPr>
      <w:r w:rsidRPr="00D87AA4">
        <w:rPr>
          <w:rFonts w:ascii="Arial" w:hAnsi="Arial" w:cs="Arial"/>
          <w:color w:val="000000" w:themeColor="text1"/>
          <w:sz w:val="22"/>
          <w:szCs w:val="22"/>
        </w:rPr>
        <w:t xml:space="preserve">For more information, visit </w:t>
      </w:r>
      <w:hyperlink r:id="rId8" w:history="1">
        <w:r w:rsidR="00861150" w:rsidRPr="00795EF3">
          <w:rPr>
            <w:rStyle w:val="Hyperlink"/>
            <w:rFonts w:ascii="Arial" w:hAnsi="Arial" w:cs="Arial"/>
            <w:sz w:val="22"/>
            <w:szCs w:val="22"/>
          </w:rPr>
          <w:t>https://www.nhtsa.gov/risky-driving/drunk-driving</w:t>
        </w:r>
      </w:hyperlink>
      <w:r w:rsidR="0086115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9D45745" w14:textId="77777777" w:rsidR="00861150" w:rsidRDefault="00861150" w:rsidP="002A502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224D127" w14:textId="77777777" w:rsidR="00C33E5D" w:rsidRPr="002A5027" w:rsidRDefault="00C52A43" w:rsidP="002A502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87AA4">
        <w:rPr>
          <w:rFonts w:ascii="Arial" w:hAnsi="Arial" w:cs="Arial"/>
          <w:color w:val="000000" w:themeColor="text1"/>
          <w:sz w:val="22"/>
          <w:szCs w:val="22"/>
        </w:rPr>
        <w:t>###</w:t>
      </w:r>
    </w:p>
    <w:p w14:paraId="29788BE7" w14:textId="77777777" w:rsidR="00FB4B2F" w:rsidRPr="00C33E5D" w:rsidRDefault="00543D86" w:rsidP="002A5027">
      <w:pPr>
        <w:autoSpaceDE w:val="0"/>
        <w:autoSpaceDN w:val="0"/>
        <w:adjustRightInd w:val="0"/>
        <w:textAlignment w:val="center"/>
        <w:rPr>
          <w:rFonts w:eastAsiaTheme="minorHAnsi"/>
          <w:b/>
          <w:bCs/>
          <w:color w:val="000000" w:themeColor="text1"/>
          <w:spacing w:val="-3"/>
          <w:sz w:val="14"/>
          <w:szCs w:val="1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BE261" wp14:editId="47486553">
                <wp:simplePos x="0" y="0"/>
                <wp:positionH relativeFrom="column">
                  <wp:posOffset>1557020</wp:posOffset>
                </wp:positionH>
                <wp:positionV relativeFrom="paragraph">
                  <wp:posOffset>288290</wp:posOffset>
                </wp:positionV>
                <wp:extent cx="2823845" cy="288925"/>
                <wp:effectExtent l="0" t="0" r="0" b="0"/>
                <wp:wrapNone/>
                <wp:docPr id="1" name="Rectangle 3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384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26832" id="Rectangle 3" o:spid="_x0000_s1026" href="http://www.trafficsafetymarketing.gov/" style="position:absolute;margin-left:122.6pt;margin-top:22.7pt;width:222.3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" o:button="t" filled="f" stroked="f" strokeweight="2pt">
                <v:fill o:detectmouseclick="t"/>
                <v:path arrowok="t"/>
              </v:rect>
            </w:pict>
          </mc:Fallback>
        </mc:AlternateContent>
      </w:r>
    </w:p>
    <w:sectPr w:rsidR="00FB4B2F" w:rsidRPr="00C33E5D" w:rsidSect="002A5027">
      <w:headerReference w:type="default" r:id="rId10"/>
      <w:headerReference w:type="first" r:id="rId11"/>
      <w:pgSz w:w="12240" w:h="15840" w:code="1"/>
      <w:pgMar w:top="216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770E" w14:textId="77777777" w:rsidR="00B51ADD" w:rsidRDefault="00B51ADD" w:rsidP="00AA5856">
      <w:r>
        <w:separator/>
      </w:r>
    </w:p>
  </w:endnote>
  <w:endnote w:type="continuationSeparator" w:id="0">
    <w:p w14:paraId="605ECBA0" w14:textId="77777777" w:rsidR="00B51ADD" w:rsidRDefault="00B51ADD" w:rsidP="00AA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02EF" w14:textId="77777777" w:rsidR="00B51ADD" w:rsidRDefault="00B51ADD" w:rsidP="00AA5856">
      <w:r>
        <w:separator/>
      </w:r>
    </w:p>
  </w:footnote>
  <w:footnote w:type="continuationSeparator" w:id="0">
    <w:p w14:paraId="4E4BFCB7" w14:textId="77777777" w:rsidR="00B51ADD" w:rsidRDefault="00B51ADD" w:rsidP="00AA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57A5" w14:textId="77777777" w:rsidR="00923400" w:rsidRPr="00671E22" w:rsidRDefault="00B644CD" w:rsidP="00B644CD">
    <w:pPr>
      <w:pStyle w:val="Header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33401BA3" wp14:editId="3D70FC0E">
          <wp:extent cx="1181100" cy="110983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veSober-New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812" cy="1116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DE97" w14:textId="77777777" w:rsidR="00923400" w:rsidRPr="00B644CD" w:rsidRDefault="00B644CD" w:rsidP="00B644CD">
    <w:pPr>
      <w:pStyle w:val="Header"/>
      <w:jc w:val="center"/>
    </w:pPr>
    <w:r>
      <w:rPr>
        <w:noProof/>
      </w:rPr>
      <w:drawing>
        <wp:inline distT="0" distB="0" distL="0" distR="0" wp14:anchorId="328275A3" wp14:editId="51E7ABCE">
          <wp:extent cx="1143000" cy="107403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veSober-New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635" cy="1083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B67674A"/>
    <w:multiLevelType w:val="hybridMultilevel"/>
    <w:tmpl w:val="C468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666F5"/>
    <w:multiLevelType w:val="hybridMultilevel"/>
    <w:tmpl w:val="0D14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23F33"/>
    <w:multiLevelType w:val="hybridMultilevel"/>
    <w:tmpl w:val="7C5A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63040">
    <w:abstractNumId w:val="0"/>
  </w:num>
  <w:num w:numId="2" w16cid:durableId="40371990">
    <w:abstractNumId w:val="1"/>
  </w:num>
  <w:num w:numId="3" w16cid:durableId="1739327975">
    <w:abstractNumId w:val="2"/>
  </w:num>
  <w:num w:numId="4" w16cid:durableId="1663393609">
    <w:abstractNumId w:val="3"/>
  </w:num>
  <w:num w:numId="5" w16cid:durableId="1295603736">
    <w:abstractNumId w:val="5"/>
  </w:num>
  <w:num w:numId="6" w16cid:durableId="824125976">
    <w:abstractNumId w:val="6"/>
  </w:num>
  <w:num w:numId="7" w16cid:durableId="1465466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7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56"/>
    <w:rsid w:val="00097CFE"/>
    <w:rsid w:val="000F5782"/>
    <w:rsid w:val="00130C47"/>
    <w:rsid w:val="00147BFF"/>
    <w:rsid w:val="001519A1"/>
    <w:rsid w:val="001850CB"/>
    <w:rsid w:val="001F1563"/>
    <w:rsid w:val="00226370"/>
    <w:rsid w:val="00226A7B"/>
    <w:rsid w:val="0023244D"/>
    <w:rsid w:val="00247AD8"/>
    <w:rsid w:val="002A5027"/>
    <w:rsid w:val="002B71B5"/>
    <w:rsid w:val="002C693C"/>
    <w:rsid w:val="002E4FE4"/>
    <w:rsid w:val="003375D5"/>
    <w:rsid w:val="00341AEF"/>
    <w:rsid w:val="0035133E"/>
    <w:rsid w:val="0038264A"/>
    <w:rsid w:val="0039758D"/>
    <w:rsid w:val="003A6D62"/>
    <w:rsid w:val="003B757F"/>
    <w:rsid w:val="003F7A58"/>
    <w:rsid w:val="00415E46"/>
    <w:rsid w:val="00460BEC"/>
    <w:rsid w:val="004624EE"/>
    <w:rsid w:val="004868E1"/>
    <w:rsid w:val="004B667B"/>
    <w:rsid w:val="004D1B87"/>
    <w:rsid w:val="004D537F"/>
    <w:rsid w:val="004E2CE2"/>
    <w:rsid w:val="00527865"/>
    <w:rsid w:val="00527E2D"/>
    <w:rsid w:val="00533F33"/>
    <w:rsid w:val="00543D86"/>
    <w:rsid w:val="0055192A"/>
    <w:rsid w:val="005754B7"/>
    <w:rsid w:val="005B0B7C"/>
    <w:rsid w:val="00627887"/>
    <w:rsid w:val="006323CE"/>
    <w:rsid w:val="0064784F"/>
    <w:rsid w:val="00671E22"/>
    <w:rsid w:val="006E1571"/>
    <w:rsid w:val="006F3092"/>
    <w:rsid w:val="006F55E8"/>
    <w:rsid w:val="00706753"/>
    <w:rsid w:val="00720F99"/>
    <w:rsid w:val="00782AB3"/>
    <w:rsid w:val="00783734"/>
    <w:rsid w:val="00784A80"/>
    <w:rsid w:val="007F4ECC"/>
    <w:rsid w:val="00815948"/>
    <w:rsid w:val="00824D04"/>
    <w:rsid w:val="008353FC"/>
    <w:rsid w:val="00844840"/>
    <w:rsid w:val="00857722"/>
    <w:rsid w:val="00861150"/>
    <w:rsid w:val="008B57CD"/>
    <w:rsid w:val="008B5873"/>
    <w:rsid w:val="008B6C40"/>
    <w:rsid w:val="008B7923"/>
    <w:rsid w:val="008C2056"/>
    <w:rsid w:val="008D7CE3"/>
    <w:rsid w:val="008E3DB1"/>
    <w:rsid w:val="00923400"/>
    <w:rsid w:val="009545BF"/>
    <w:rsid w:val="009549CD"/>
    <w:rsid w:val="00954EFB"/>
    <w:rsid w:val="00971E49"/>
    <w:rsid w:val="009A0218"/>
    <w:rsid w:val="009D400B"/>
    <w:rsid w:val="009E6F7C"/>
    <w:rsid w:val="009F52A5"/>
    <w:rsid w:val="00A62DD8"/>
    <w:rsid w:val="00A667FC"/>
    <w:rsid w:val="00A70C98"/>
    <w:rsid w:val="00A91D46"/>
    <w:rsid w:val="00AA5856"/>
    <w:rsid w:val="00AC73AF"/>
    <w:rsid w:val="00AD05ED"/>
    <w:rsid w:val="00B120C7"/>
    <w:rsid w:val="00B158DA"/>
    <w:rsid w:val="00B51ADD"/>
    <w:rsid w:val="00B644CD"/>
    <w:rsid w:val="00B66082"/>
    <w:rsid w:val="00B77305"/>
    <w:rsid w:val="00B80A71"/>
    <w:rsid w:val="00B811C9"/>
    <w:rsid w:val="00B91EE9"/>
    <w:rsid w:val="00B9531A"/>
    <w:rsid w:val="00B97AA4"/>
    <w:rsid w:val="00BA348F"/>
    <w:rsid w:val="00BB23DD"/>
    <w:rsid w:val="00BB3A7E"/>
    <w:rsid w:val="00BB3E5E"/>
    <w:rsid w:val="00BC3096"/>
    <w:rsid w:val="00C10BF8"/>
    <w:rsid w:val="00C12D4B"/>
    <w:rsid w:val="00C33E5D"/>
    <w:rsid w:val="00C3441D"/>
    <w:rsid w:val="00C3442C"/>
    <w:rsid w:val="00C3532A"/>
    <w:rsid w:val="00C52A43"/>
    <w:rsid w:val="00C5658C"/>
    <w:rsid w:val="00C72598"/>
    <w:rsid w:val="00C777C0"/>
    <w:rsid w:val="00CC5E25"/>
    <w:rsid w:val="00D31DE2"/>
    <w:rsid w:val="00D6058B"/>
    <w:rsid w:val="00D636FB"/>
    <w:rsid w:val="00D72D97"/>
    <w:rsid w:val="00D8119A"/>
    <w:rsid w:val="00D87AA4"/>
    <w:rsid w:val="00DE5787"/>
    <w:rsid w:val="00E0081F"/>
    <w:rsid w:val="00E41D36"/>
    <w:rsid w:val="00E63209"/>
    <w:rsid w:val="00E66173"/>
    <w:rsid w:val="00E73730"/>
    <w:rsid w:val="00E76702"/>
    <w:rsid w:val="00F72BFD"/>
    <w:rsid w:val="00FB126E"/>
    <w:rsid w:val="00FB4B2F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6430516"/>
  <w15:docId w15:val="{885B03C1-F27F-48DD-84AA-1FC85F33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BodyText"/>
    <w:link w:val="Heading3Char"/>
    <w:qFormat/>
    <w:rsid w:val="00415E46"/>
    <w:pPr>
      <w:keepNext/>
      <w:numPr>
        <w:ilvl w:val="2"/>
        <w:numId w:val="1"/>
      </w:numPr>
      <w:suppressAutoHyphens/>
      <w:jc w:val="center"/>
      <w:outlineLvl w:val="2"/>
    </w:pPr>
    <w:rPr>
      <w:rFonts w:ascii="Garamond" w:eastAsia="Lucida Sans Unicode" w:hAnsi="Garamond" w:cs="Mangal"/>
      <w:b/>
      <w:bCs/>
      <w:i/>
      <w:iCs/>
      <w:kern w:val="1"/>
      <w:sz w:val="28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856"/>
  </w:style>
  <w:style w:type="paragraph" w:styleId="Footer">
    <w:name w:val="footer"/>
    <w:basedOn w:val="Normal"/>
    <w:link w:val="FooterChar"/>
    <w:uiPriority w:val="99"/>
    <w:unhideWhenUsed/>
    <w:rsid w:val="00AA5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856"/>
  </w:style>
  <w:style w:type="paragraph" w:styleId="BalloonText">
    <w:name w:val="Balloon Text"/>
    <w:basedOn w:val="Normal"/>
    <w:link w:val="BalloonTextChar"/>
    <w:uiPriority w:val="99"/>
    <w:semiHidden/>
    <w:unhideWhenUsed/>
    <w:rsid w:val="00AA5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47BFF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415E46"/>
    <w:rPr>
      <w:rFonts w:ascii="Garamond" w:eastAsia="Lucida Sans Unicode" w:hAnsi="Garamond" w:cs="Mangal"/>
      <w:b/>
      <w:bCs/>
      <w:i/>
      <w:iCs/>
      <w:kern w:val="1"/>
      <w:sz w:val="28"/>
      <w:szCs w:val="24"/>
      <w:lang w:eastAsia="hi-IN" w:bidi="hi-IN"/>
    </w:rPr>
  </w:style>
  <w:style w:type="paragraph" w:styleId="ListParagraph">
    <w:name w:val="List Paragraph"/>
    <w:basedOn w:val="Normal"/>
    <w:qFormat/>
    <w:rsid w:val="00415E46"/>
    <w:pPr>
      <w:suppressAutoHyphens/>
      <w:spacing w:after="200" w:line="276" w:lineRule="auto"/>
      <w:ind w:left="720"/>
    </w:pPr>
    <w:rPr>
      <w:rFonts w:ascii="Calibri" w:eastAsia="Lucida Sans Unicode" w:hAnsi="Calibri" w:cs="Mangal"/>
      <w:kern w:val="1"/>
      <w:sz w:val="22"/>
      <w:szCs w:val="22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15E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5E46"/>
    <w:rPr>
      <w:rFonts w:ascii="Times New Roman" w:eastAsia="Times New Roman" w:hAnsi="Times New Roman" w:cs="Times New Roman"/>
      <w:sz w:val="24"/>
      <w:szCs w:val="24"/>
    </w:rPr>
  </w:style>
  <w:style w:type="paragraph" w:customStyle="1" w:styleId="bodycopy">
    <w:name w:val="bodycopy"/>
    <w:basedOn w:val="Normal"/>
    <w:rsid w:val="00C52A43"/>
    <w:pPr>
      <w:suppressAutoHyphens/>
      <w:spacing w:before="28" w:after="28"/>
    </w:pPr>
    <w:rPr>
      <w:rFonts w:ascii="Verdana" w:eastAsia="Lucida Sans Unicode" w:hAnsi="Verdana" w:cs="Mangal"/>
      <w:kern w:val="1"/>
      <w:lang w:eastAsia="hi-IN" w:bidi="hi-IN"/>
    </w:rPr>
  </w:style>
  <w:style w:type="paragraph" w:styleId="NormalWeb">
    <w:name w:val="Normal (Web)"/>
    <w:basedOn w:val="Normal"/>
    <w:uiPriority w:val="99"/>
    <w:unhideWhenUsed/>
    <w:rsid w:val="00E7373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624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tsa.gov/risky-driving/drunk-driv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fficsafetymarketing.gov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9FFD6B4A9C04E80C58293048A7BF9" ma:contentTypeVersion="0" ma:contentTypeDescription="Create a new document." ma:contentTypeScope="" ma:versionID="50c5839fa902b519912763de278907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735EC-E4CF-4F14-8E7D-986606AB8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F53964-93A6-44E2-B66C-7DEA2641DE41}"/>
</file>

<file path=customXml/itemProps3.xml><?xml version="1.0" encoding="utf-8"?>
<ds:datastoreItem xmlns:ds="http://schemas.openxmlformats.org/officeDocument/2006/customXml" ds:itemID="{8A8E9242-D33E-46A9-9701-AD7AE68251C6}"/>
</file>

<file path=customXml/itemProps4.xml><?xml version="1.0" encoding="utf-8"?>
<ds:datastoreItem xmlns:ds="http://schemas.openxmlformats.org/officeDocument/2006/customXml" ds:itemID="{3C0B83D1-E184-4BD6-9078-6D714FA99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1657</Characters>
  <Application>Microsoft Office Word</Application>
  <DocSecurity>0</DocSecurity>
  <Lines>72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Eggen, Erin G (KYTC)</cp:lastModifiedBy>
  <cp:revision>2</cp:revision>
  <dcterms:created xsi:type="dcterms:W3CDTF">2023-07-19T12:16:00Z</dcterms:created>
  <dcterms:modified xsi:type="dcterms:W3CDTF">2023-07-19T12:16:00Z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0x01010055B9FFD6B4A9C04E80C58293048A7BF9</vt:lpwstr>
  </property>
</Properties>
</file>